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E5" w:rsidRDefault="005311E5" w:rsidP="00407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311E5" w:rsidRDefault="005311E5" w:rsidP="00407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646444" cy="9488905"/>
            <wp:effectExtent l="19050" t="0" r="2006" b="0"/>
            <wp:docPr id="1" name="Рисунок 1" descr="C:\Users\Музыкальный колледж\Pictures\2020-10-30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Музыкальный колледж\Pictures\2020-10-30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4119" cy="949986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311E5" w:rsidRDefault="005311E5" w:rsidP="00407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4B1" w:rsidRPr="004074B1" w:rsidRDefault="004074B1" w:rsidP="00407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МИНИСТЕРСТВО КУЛЬТУРЫ МОСКОВСКОЙ ОБЛАСТИ</w:t>
      </w:r>
    </w:p>
    <w:p w:rsidR="004074B1" w:rsidRPr="004074B1" w:rsidRDefault="004074B1" w:rsidP="00407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Государственное автономное профессиональное образовательное учреждение Московской области «Московский областной базовый музыкальный колледж им. А.Н. Скрябина»</w:t>
      </w:r>
    </w:p>
    <w:p w:rsidR="004074B1" w:rsidRDefault="004074B1" w:rsidP="00407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4074B1" w:rsidRDefault="004074B1" w:rsidP="00407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4074B1" w:rsidRDefault="004074B1" w:rsidP="00407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4074B1" w:rsidRPr="004074B1" w:rsidRDefault="004074B1" w:rsidP="004074B1">
      <w:pPr>
        <w:shd w:val="clear" w:color="auto" w:fill="FFFFFF"/>
        <w:spacing w:after="0" w:line="240" w:lineRule="auto"/>
        <w:ind w:firstLine="142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74B1">
        <w:rPr>
          <w:rFonts w:ascii="Times New Roman" w:eastAsia="Calibri" w:hAnsi="Times New Roman" w:cs="Times New Roman"/>
          <w:sz w:val="24"/>
          <w:szCs w:val="24"/>
        </w:rPr>
        <w:t>«УТВЕРЖДАЮ»</w:t>
      </w:r>
    </w:p>
    <w:p w:rsidR="004074B1" w:rsidRPr="004074B1" w:rsidRDefault="004074B1" w:rsidP="004074B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pacing w:val="-2"/>
          <w:sz w:val="24"/>
          <w:szCs w:val="24"/>
        </w:rPr>
      </w:pPr>
      <w:r w:rsidRPr="004074B1">
        <w:rPr>
          <w:rFonts w:ascii="Times New Roman" w:eastAsia="Calibri" w:hAnsi="Times New Roman" w:cs="Times New Roman"/>
          <w:sz w:val="24"/>
          <w:szCs w:val="24"/>
        </w:rPr>
        <w:t>Дирек</w:t>
      </w:r>
      <w:r w:rsidRPr="004074B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тор ГАПОУ МО «Московский </w:t>
      </w:r>
    </w:p>
    <w:p w:rsidR="004074B1" w:rsidRPr="004074B1" w:rsidRDefault="004074B1" w:rsidP="004074B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74B1">
        <w:rPr>
          <w:rFonts w:ascii="Times New Roman" w:eastAsia="Calibri" w:hAnsi="Times New Roman" w:cs="Times New Roman"/>
          <w:spacing w:val="-2"/>
          <w:sz w:val="24"/>
          <w:szCs w:val="24"/>
        </w:rPr>
        <w:t xml:space="preserve">областной базовый </w:t>
      </w:r>
      <w:r w:rsidRPr="004074B1">
        <w:rPr>
          <w:rFonts w:ascii="Times New Roman" w:eastAsia="Calibri" w:hAnsi="Times New Roman" w:cs="Times New Roman"/>
          <w:sz w:val="24"/>
          <w:szCs w:val="24"/>
        </w:rPr>
        <w:t xml:space="preserve">музыкальный </w:t>
      </w:r>
    </w:p>
    <w:p w:rsidR="004074B1" w:rsidRPr="004074B1" w:rsidRDefault="004074B1" w:rsidP="004074B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74B1">
        <w:rPr>
          <w:rFonts w:ascii="Times New Roman" w:eastAsia="Calibri" w:hAnsi="Times New Roman" w:cs="Times New Roman"/>
          <w:sz w:val="24"/>
          <w:szCs w:val="24"/>
        </w:rPr>
        <w:t>колледж  им. А.Н. Скрябина»</w:t>
      </w:r>
    </w:p>
    <w:p w:rsidR="004074B1" w:rsidRPr="004074B1" w:rsidRDefault="004074B1" w:rsidP="004074B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16"/>
          <w:szCs w:val="16"/>
        </w:rPr>
      </w:pPr>
    </w:p>
    <w:p w:rsidR="004074B1" w:rsidRPr="004074B1" w:rsidRDefault="004074B1" w:rsidP="004074B1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4074B1">
        <w:rPr>
          <w:rFonts w:ascii="Times New Roman" w:eastAsia="Calibri" w:hAnsi="Times New Roman" w:cs="Times New Roman"/>
          <w:sz w:val="24"/>
          <w:szCs w:val="24"/>
        </w:rPr>
        <w:t>____________________ О.Н. Гапонов</w:t>
      </w:r>
    </w:p>
    <w:p w:rsidR="00853FDA" w:rsidRDefault="00853FDA" w:rsidP="00853FDA">
      <w:pPr>
        <w:spacing w:after="0" w:line="240" w:lineRule="auto"/>
        <w:jc w:val="right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30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 августа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г.</w:t>
      </w:r>
    </w:p>
    <w:p w:rsidR="004074B1" w:rsidRDefault="004074B1" w:rsidP="00407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4074B1" w:rsidRDefault="004074B1" w:rsidP="00407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4074B1" w:rsidRDefault="004074B1" w:rsidP="00407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4074B1" w:rsidRDefault="004074B1" w:rsidP="00407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4074B1" w:rsidRDefault="004074B1" w:rsidP="00407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  <w:r>
        <w:rPr>
          <w:rFonts w:ascii="Arial" w:eastAsia="Times New Roman" w:hAnsi="Arial" w:cs="Arial"/>
          <w:sz w:val="30"/>
          <w:szCs w:val="30"/>
          <w:lang w:eastAsia="ru-RU"/>
        </w:rPr>
        <w:t xml:space="preserve">         </w:t>
      </w:r>
    </w:p>
    <w:p w:rsidR="004074B1" w:rsidRPr="00DF00E3" w:rsidRDefault="004074B1" w:rsidP="00407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F00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ПОЛОЖЕНИЕ</w:t>
      </w:r>
    </w:p>
    <w:p w:rsidR="004074B1" w:rsidRPr="00DF00E3" w:rsidRDefault="004074B1" w:rsidP="004074B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DF00E3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О МЕТОДИЧЕСКОМ СОВЕТЕ</w:t>
      </w:r>
    </w:p>
    <w:p w:rsidR="004074B1" w:rsidRDefault="004074B1" w:rsidP="00407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4074B1" w:rsidRDefault="004074B1" w:rsidP="00407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EF4776" w:rsidRDefault="00EF4776" w:rsidP="00407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EF4776" w:rsidRDefault="00EF4776" w:rsidP="004074B1">
      <w:pPr>
        <w:spacing w:after="0" w:line="240" w:lineRule="auto"/>
        <w:rPr>
          <w:rFonts w:ascii="Arial" w:eastAsia="Times New Roman" w:hAnsi="Arial" w:cs="Arial"/>
          <w:sz w:val="30"/>
          <w:szCs w:val="30"/>
          <w:lang w:eastAsia="ru-RU"/>
        </w:rPr>
      </w:pPr>
    </w:p>
    <w:p w:rsidR="00EF4776" w:rsidRDefault="00EF4776" w:rsidP="004074B1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723EC" w:rsidRDefault="00F723EC" w:rsidP="004074B1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723EC" w:rsidRDefault="00F723EC" w:rsidP="004074B1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723EC" w:rsidRDefault="00F723EC" w:rsidP="004074B1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723EC" w:rsidRDefault="00F723EC" w:rsidP="004074B1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F723EC" w:rsidRPr="00EF4776" w:rsidRDefault="00F723EC" w:rsidP="004074B1">
      <w:pPr>
        <w:spacing w:after="0" w:line="240" w:lineRule="auto"/>
        <w:rPr>
          <w:rFonts w:ascii="Arial" w:eastAsia="Times New Roman" w:hAnsi="Arial" w:cs="Arial"/>
          <w:b/>
          <w:sz w:val="30"/>
          <w:szCs w:val="30"/>
          <w:lang w:eastAsia="ru-RU"/>
        </w:rPr>
      </w:pPr>
    </w:p>
    <w:p w:rsidR="004074B1" w:rsidRPr="00EF4776" w:rsidRDefault="004074B1" w:rsidP="004074B1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 w:rsidRPr="00EF4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ПРИНЯТ</w:t>
      </w:r>
      <w:proofErr w:type="gramEnd"/>
      <w:r w:rsidRPr="00EF4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:</w:t>
      </w:r>
    </w:p>
    <w:p w:rsidR="004074B1" w:rsidRPr="00EF4776" w:rsidRDefault="004074B1" w:rsidP="00407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Педагогическим советом</w:t>
      </w:r>
    </w:p>
    <w:p w:rsidR="004074B1" w:rsidRPr="005D34AE" w:rsidRDefault="004074B1" w:rsidP="00407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AE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Государственного автономного</w:t>
      </w:r>
    </w:p>
    <w:p w:rsidR="004074B1" w:rsidRPr="005D34AE" w:rsidRDefault="004074B1" w:rsidP="00407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профессионального образовательного </w:t>
      </w:r>
    </w:p>
    <w:p w:rsidR="004074B1" w:rsidRPr="005D34AE" w:rsidRDefault="004074B1" w:rsidP="00407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учреждение Московской области </w:t>
      </w:r>
    </w:p>
    <w:p w:rsidR="004074B1" w:rsidRPr="005D34AE" w:rsidRDefault="004074B1" w:rsidP="00407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«Московский областной базовый </w:t>
      </w:r>
    </w:p>
    <w:p w:rsidR="004074B1" w:rsidRPr="005D34AE" w:rsidRDefault="004074B1" w:rsidP="00407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D34AE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музыкальный колледж им. А.Н. Скрябина»</w:t>
      </w:r>
    </w:p>
    <w:p w:rsidR="004074B1" w:rsidRPr="005D34AE" w:rsidRDefault="004074B1" w:rsidP="00407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23EC" w:rsidRPr="00F723EC" w:rsidRDefault="00F723EC" w:rsidP="00F723EC">
      <w:pPr>
        <w:spacing w:after="0" w:line="240" w:lineRule="auto"/>
        <w:rPr>
          <w:rFonts w:ascii="Times New Roman" w:hAnsi="Times New Roman"/>
          <w:sz w:val="28"/>
          <w:szCs w:val="28"/>
          <w:lang w:eastAsia="ru-RU"/>
        </w:rPr>
      </w:pPr>
      <w:r w:rsidRPr="00F723EC">
        <w:rPr>
          <w:rFonts w:ascii="Times New Roman" w:hAnsi="Times New Roman"/>
          <w:sz w:val="28"/>
          <w:szCs w:val="28"/>
          <w:lang w:eastAsia="ru-RU"/>
        </w:rPr>
        <w:t xml:space="preserve">Протокол № </w:t>
      </w:r>
      <w:r w:rsidRPr="00F723EC">
        <w:rPr>
          <w:rFonts w:ascii="Times New Roman" w:hAnsi="Times New Roman"/>
          <w:sz w:val="28"/>
          <w:szCs w:val="28"/>
          <w:u w:val="single"/>
          <w:lang w:eastAsia="ru-RU"/>
        </w:rPr>
        <w:t xml:space="preserve">  72  </w:t>
      </w:r>
      <w:r w:rsidRPr="00F723EC">
        <w:rPr>
          <w:rFonts w:ascii="Times New Roman" w:hAnsi="Times New Roman"/>
          <w:sz w:val="28"/>
          <w:szCs w:val="28"/>
          <w:lang w:eastAsia="ru-RU"/>
        </w:rPr>
        <w:t xml:space="preserve"> от «</w:t>
      </w:r>
      <w:r w:rsidRPr="00F723EC">
        <w:rPr>
          <w:rFonts w:ascii="Times New Roman" w:hAnsi="Times New Roman"/>
          <w:sz w:val="28"/>
          <w:szCs w:val="28"/>
          <w:u w:val="single"/>
          <w:lang w:eastAsia="ru-RU"/>
        </w:rPr>
        <w:t xml:space="preserve">  28  </w:t>
      </w:r>
      <w:r w:rsidRPr="00F723EC">
        <w:rPr>
          <w:rFonts w:ascii="Times New Roman" w:hAnsi="Times New Roman"/>
          <w:sz w:val="28"/>
          <w:szCs w:val="28"/>
          <w:lang w:eastAsia="ru-RU"/>
        </w:rPr>
        <w:t xml:space="preserve">»  </w:t>
      </w:r>
      <w:r w:rsidRPr="00F723EC">
        <w:rPr>
          <w:rFonts w:ascii="Times New Roman" w:hAnsi="Times New Roman"/>
          <w:sz w:val="28"/>
          <w:szCs w:val="28"/>
          <w:u w:val="single"/>
          <w:lang w:eastAsia="ru-RU"/>
        </w:rPr>
        <w:t xml:space="preserve">  августа  </w:t>
      </w:r>
      <w:r w:rsidRPr="00F723EC">
        <w:rPr>
          <w:rFonts w:ascii="Times New Roman" w:hAnsi="Times New Roman"/>
          <w:sz w:val="28"/>
          <w:szCs w:val="28"/>
          <w:lang w:eastAsia="ru-RU"/>
        </w:rPr>
        <w:t>2018 г.</w:t>
      </w:r>
    </w:p>
    <w:p w:rsidR="00F723EC" w:rsidRPr="00F723EC" w:rsidRDefault="00F723EC" w:rsidP="00F723EC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723EC" w:rsidRDefault="00F723EC" w:rsidP="00F723E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23EC" w:rsidRDefault="00F723EC" w:rsidP="00F723E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23EC" w:rsidRDefault="00F723EC" w:rsidP="00F723E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23EC" w:rsidRDefault="00F723EC" w:rsidP="00F723E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</w:p>
    <w:p w:rsidR="00F723EC" w:rsidRPr="00F723EC" w:rsidRDefault="00F723EC" w:rsidP="00F723E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723EC">
        <w:rPr>
          <w:rFonts w:ascii="Times New Roman" w:hAnsi="Times New Roman"/>
          <w:sz w:val="28"/>
          <w:szCs w:val="28"/>
          <w:lang w:eastAsia="ru-RU"/>
        </w:rPr>
        <w:t>Московская область</w:t>
      </w:r>
    </w:p>
    <w:p w:rsidR="00F723EC" w:rsidRPr="00F723EC" w:rsidRDefault="00F723EC" w:rsidP="00F723E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723EC">
        <w:rPr>
          <w:rFonts w:ascii="Times New Roman" w:hAnsi="Times New Roman"/>
          <w:sz w:val="28"/>
          <w:szCs w:val="28"/>
          <w:lang w:eastAsia="ru-RU"/>
        </w:rPr>
        <w:t>г. Электросталь</w:t>
      </w:r>
    </w:p>
    <w:p w:rsidR="00F723EC" w:rsidRPr="00F723EC" w:rsidRDefault="00F723EC" w:rsidP="00F723EC">
      <w:pPr>
        <w:pStyle w:val="a3"/>
        <w:spacing w:after="0" w:line="240" w:lineRule="auto"/>
        <w:jc w:val="center"/>
        <w:rPr>
          <w:rFonts w:ascii="Times New Roman" w:hAnsi="Times New Roman"/>
          <w:sz w:val="28"/>
          <w:szCs w:val="28"/>
          <w:lang w:eastAsia="ru-RU"/>
        </w:rPr>
      </w:pPr>
      <w:r w:rsidRPr="00F723EC">
        <w:rPr>
          <w:rFonts w:ascii="Times New Roman" w:hAnsi="Times New Roman"/>
          <w:sz w:val="28"/>
          <w:szCs w:val="28"/>
          <w:lang w:eastAsia="ru-RU"/>
        </w:rPr>
        <w:t>2018 г.</w:t>
      </w:r>
    </w:p>
    <w:p w:rsidR="004074B1" w:rsidRPr="00EF4776" w:rsidRDefault="004074B1" w:rsidP="00EF4776">
      <w:pPr>
        <w:pStyle w:val="a3"/>
        <w:numPr>
          <w:ilvl w:val="0"/>
          <w:numId w:val="1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EF4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ОБЩИЕ ПОЛОЖЕНИЯ</w:t>
      </w:r>
      <w:r w:rsidR="00EF4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EF4776" w:rsidRPr="00EF4776" w:rsidRDefault="00EF4776" w:rsidP="00EF4776">
      <w:pPr>
        <w:pStyle w:val="a3"/>
        <w:spacing w:after="0" w:line="240" w:lineRule="auto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EF4776" w:rsidRDefault="004074B1" w:rsidP="00EF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1.1.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Положение регламентирует организацию и порядок деятельности Метод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совета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колледжа и утверждается директором.</w:t>
      </w:r>
    </w:p>
    <w:p w:rsidR="00EF4776" w:rsidRDefault="004074B1" w:rsidP="00EF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1.2.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Методический Совет (далее –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</w:t>
      </w:r>
      <w:proofErr w:type="spellEnd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Государственного автономного профессионального образовательного учреждения Московской области «Московский областной 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базовый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музыкальный колледж 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>им. А.Н. Скрябина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» (далее –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колледж) является постоянно 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действующим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коллегиальным совещательным органом управления, 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объединяющим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председателей предметно-цикловых (предметных) комиссий, методистов колледжа и административно-управленческий аппарат колледжа с целью обеспечения эффективной методической деятельности.</w:t>
      </w:r>
    </w:p>
    <w:p w:rsidR="00EF4776" w:rsidRDefault="004074B1" w:rsidP="00EF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1.3.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</w:t>
      </w:r>
      <w:proofErr w:type="spellEnd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 свою деятельность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Конституцией РФ, законом РФ N273-ФЗ от 29.12.2012 «Об образовании в Российской Федерации», Законом Московской области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27.07.2013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N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94/2013-ОЗ «Об образовании», Приказом </w:t>
      </w:r>
      <w:proofErr w:type="spell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РФ от 14.06.2013 N464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«Об утверждении порядка организации и осуществления образовательной деятельности по программам среднего профессионального образования», Приказом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01.07.2013 г. N 499 «Об утверждении порядка организации и</w:t>
      </w:r>
      <w:proofErr w:type="gramEnd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осуществления 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образовательной деятельности по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дополнительным профессиональным программам»,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 колледжа и на основании настоящего Положения.</w:t>
      </w:r>
    </w:p>
    <w:p w:rsidR="00EF4776" w:rsidRDefault="004074B1" w:rsidP="00EF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1.4.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 </w:t>
      </w:r>
      <w:proofErr w:type="spell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направлена на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координацию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действий по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организации образовательного процесса, деятельности администрации и предметно-цикловых (предметных) комиссий,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диссеминацию лучших достижений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области педагогического мастерства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и организации учебного процесса,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методического обеспечения образовательного процесса, инновационной, опытно-экспериментальной и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научно-исследовательской работы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педагогического коллектива в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образовательном учреждении.</w:t>
      </w:r>
    </w:p>
    <w:p w:rsidR="00EF4776" w:rsidRDefault="004074B1" w:rsidP="00EF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1.5.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своей работе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</w:t>
      </w:r>
      <w:proofErr w:type="spellEnd"/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ориентирован</w:t>
      </w:r>
      <w:proofErr w:type="gramEnd"/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реализацию образовательных программ среднего профессионального образования по специальностям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Федеральных государственных образовательных стандартов среднего профессионального образования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РФ, реализуемых колледжем, а также дополнительных профессиональных программ повышения квалификации и переподготовки для педагогических и руководящих работников учреждений дополнительного образования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сфере культуры и искусства.</w:t>
      </w:r>
    </w:p>
    <w:p w:rsidR="00EF4776" w:rsidRDefault="004074B1" w:rsidP="00EF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1.6.</w:t>
      </w:r>
      <w:r w:rsidR="00DF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</w:t>
      </w:r>
      <w:proofErr w:type="spellEnd"/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 свою деятельность на принципах равноправия, коллегиальности руководства и гласности принимаемых решений.</w:t>
      </w:r>
    </w:p>
    <w:p w:rsidR="00EF4776" w:rsidRDefault="004074B1" w:rsidP="00EF477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1.7.Решения </w:t>
      </w:r>
      <w:proofErr w:type="spell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принятые в пределах его полномочий, носят рекомендательный характер. </w:t>
      </w:r>
    </w:p>
    <w:p w:rsidR="00EF4776" w:rsidRDefault="00EF4776" w:rsidP="00414806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4B1" w:rsidRPr="004074B1" w:rsidRDefault="004074B1" w:rsidP="00EF477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 НАПРАВЛЕНИЯ ДЕЯТЕЛЬНОСТИ МЕТОДСОВЕТА</w:t>
      </w:r>
      <w:r w:rsidR="00EF477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14806" w:rsidRPr="004074B1" w:rsidRDefault="004074B1" w:rsidP="0041480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Основными направлениями деятельности </w:t>
      </w:r>
      <w:proofErr w:type="spell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являются: </w:t>
      </w:r>
    </w:p>
    <w:p w:rsidR="004074B1" w:rsidRPr="004074B1" w:rsidRDefault="004074B1" w:rsidP="0041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2.1.</w:t>
      </w:r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Программн</w:t>
      </w:r>
      <w:proofErr w:type="gram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учебно-методическое обеспечение учебного процесса.</w:t>
      </w:r>
    </w:p>
    <w:p w:rsidR="004074B1" w:rsidRPr="004074B1" w:rsidRDefault="004074B1" w:rsidP="0041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2.2.</w:t>
      </w:r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Экспертиза и анализ применения новых форм и методических </w:t>
      </w:r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материалов,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пособий, средств обучения и контроля. </w:t>
      </w:r>
    </w:p>
    <w:p w:rsidR="004074B1" w:rsidRPr="004074B1" w:rsidRDefault="004074B1" w:rsidP="0041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2.3.</w:t>
      </w:r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Поиск новых форм и методов производственной практики студентов.</w:t>
      </w:r>
    </w:p>
    <w:p w:rsidR="004074B1" w:rsidRPr="004074B1" w:rsidRDefault="004074B1" w:rsidP="0041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2.4.Согласование (утверждение) новых учебных планов и образовательных программ, а также изменений и дополнений к ним.</w:t>
      </w:r>
    </w:p>
    <w:p w:rsidR="004074B1" w:rsidRPr="004074B1" w:rsidRDefault="004074B1" w:rsidP="0041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2.5.Анализ, экспертиза и утверждение рабочих учебных программ дисциплин, междисциплинарных курсов и профессиональных модулей, учебных и производственных практик, другой учебно-методической документации. Анализ программн</w:t>
      </w:r>
      <w:proofErr w:type="gram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о-</w:t>
      </w:r>
      <w:proofErr w:type="gramEnd"/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и учебно-методического обеспечения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специальностям,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реализуемых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в колледже.</w:t>
      </w:r>
    </w:p>
    <w:p w:rsidR="004074B1" w:rsidRPr="004074B1" w:rsidRDefault="004074B1" w:rsidP="0041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2.6.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Анализ, экспертиза и утверждение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дополнительных профессиональных образовательных программ повышения квалификации педагогических и руководящих работников учреждений дополнительного образования детей в сфере культуры и искусства.</w:t>
      </w:r>
    </w:p>
    <w:p w:rsidR="004074B1" w:rsidRPr="004074B1" w:rsidRDefault="004074B1" w:rsidP="0041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2.7.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перечня образовательных программ, разработку которых необходимо осуществить в колледже, в том числе дополнительных профессиональных образовательных программ повышения квалификации (на основании актуальных запросов потенциальных заказчиков).</w:t>
      </w:r>
    </w:p>
    <w:p w:rsidR="004074B1" w:rsidRPr="004074B1" w:rsidRDefault="004074B1" w:rsidP="0041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2.8.</w:t>
      </w:r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и утверждение тем методических работ преподавателей. </w:t>
      </w:r>
    </w:p>
    <w:p w:rsidR="004074B1" w:rsidRPr="004074B1" w:rsidRDefault="004074B1" w:rsidP="0041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2.9.</w:t>
      </w:r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и утверждение долгосрочного и текущего (на учебный год) планирования научно-методической деятельности.</w:t>
      </w:r>
    </w:p>
    <w:p w:rsidR="004074B1" w:rsidRPr="004074B1" w:rsidRDefault="004074B1" w:rsidP="0041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2.10.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(утверждение) плана (планов) повышения квалификации педагогических работников колледжа, аттестации педагогических работников на первую и высшую квалификационные категории и в целях подтверждения соответствия занимаемой должности. </w:t>
      </w:r>
    </w:p>
    <w:p w:rsidR="004074B1" w:rsidRPr="004074B1" w:rsidRDefault="004074B1" w:rsidP="0041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2.11.</w:t>
      </w:r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Внесение предложений и обсуждение участия педагогических работников колледжа</w:t>
      </w:r>
      <w:r w:rsidR="00EF477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составе различных экспертных комиссий и жюри конкурсов. </w:t>
      </w:r>
    </w:p>
    <w:p w:rsidR="004074B1" w:rsidRPr="004074B1" w:rsidRDefault="004074B1" w:rsidP="0041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2.12.</w:t>
      </w:r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Согласование и утверждение содержания научно-методических чтений, конференций, семинаров и др., организуемых и проводимых как колледжем, так и совместно с другими образовательными организациями. </w:t>
      </w:r>
    </w:p>
    <w:p w:rsidR="004074B1" w:rsidRPr="004074B1" w:rsidRDefault="004074B1" w:rsidP="0041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2.13.</w:t>
      </w:r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и экспертиза учебных программ, учебно-методических пособий и других материалов, подготовленных к изданию педагогическими работниками колледжа.</w:t>
      </w:r>
    </w:p>
    <w:p w:rsidR="004074B1" w:rsidRPr="004074B1" w:rsidRDefault="004074B1" w:rsidP="0041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2.14.</w:t>
      </w:r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Анализ обеспеченности учебно-методической литературой дисциплин, междисциплинарных курсов и профессиональных модулей, учебных и </w:t>
      </w:r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производственных практик, формирование предложений в план приобретения данных материалов. </w:t>
      </w:r>
    </w:p>
    <w:p w:rsidR="004074B1" w:rsidRPr="004074B1" w:rsidRDefault="004074B1" w:rsidP="0041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2.15.</w:t>
      </w:r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Согласование и утверждение содержания мероприятий в рамках взаимодействия с учреждениями дополнительного образования</w:t>
      </w:r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детей</w:t>
      </w:r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сфере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и искусства, анализ проведения творческих проектов и </w:t>
      </w:r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внесение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предложений по совершенствованию форм методической помощи, оказываемой колледжем учреждениям дополнительного образования детей в сфере культуры и искусства.</w:t>
      </w:r>
    </w:p>
    <w:p w:rsidR="004074B1" w:rsidRPr="004074B1" w:rsidRDefault="004074B1" w:rsidP="0041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2.16.</w:t>
      </w:r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Утверждение порядка формирования предметно-цикловых (предметных) комиссий, периодичности проведения их заседаний, полномочий председателя и членов предметно-цикловых (предметных) комиссий, рассмотрение и анализ их деятельности. Внесение предложений по совершенствованию деятельности предметно-цикловых (предметных) комиссий.</w:t>
      </w:r>
    </w:p>
    <w:p w:rsidR="004074B1" w:rsidRPr="004074B1" w:rsidRDefault="004074B1" w:rsidP="0041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2.17.</w:t>
      </w:r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Подготовка предложений по использованию и совершенствованию методов обучения и воспитания, образовательных технологий, электронного обучения;</w:t>
      </w:r>
    </w:p>
    <w:p w:rsidR="004074B1" w:rsidRPr="004074B1" w:rsidRDefault="004074B1" w:rsidP="0041480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2.18.</w:t>
      </w:r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решений о поощрении педагогических работников колледжа</w:t>
      </w:r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успехи в профессиональной деятельности.</w:t>
      </w:r>
    </w:p>
    <w:p w:rsidR="00414806" w:rsidRDefault="00414806" w:rsidP="00407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4B1" w:rsidRPr="004074B1" w:rsidRDefault="004074B1" w:rsidP="00DF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3. ПОРЯДОК ФОРМИРОВАНИЯ МЕТОДСОВЕТА</w:t>
      </w:r>
    </w:p>
    <w:p w:rsidR="004074B1" w:rsidRPr="004074B1" w:rsidRDefault="004074B1" w:rsidP="00DF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(СОСТАВ</w:t>
      </w:r>
      <w:r w:rsidR="00414806" w:rsidRPr="00DF0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 ДЕЛОПРОИЗВОДСТВО)</w:t>
      </w:r>
    </w:p>
    <w:p w:rsidR="004074B1" w:rsidRPr="004074B1" w:rsidRDefault="004074B1" w:rsidP="00D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3.1.</w:t>
      </w:r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состав</w:t>
      </w:r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входят заместители директора по научно</w:t>
      </w:r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методической, учебной и воспитательной работе, председатели всех предметно-цикловых (предметных) комиссий, методисты предметно-цикловых (предметных) комиссий колледжа.</w:t>
      </w:r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Преподаватели, ведущие активную научно-методическую работу, могут входить в состав </w:t>
      </w:r>
      <w:proofErr w:type="spell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рекомендации и/или</w:t>
      </w:r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приглашению председателей предметно-цикловых (предметных) комиссий, кроме того, на заседания</w:t>
      </w:r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могут быть </w:t>
      </w:r>
      <w:proofErr w:type="spell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приглашенылица</w:t>
      </w:r>
      <w:proofErr w:type="spellEnd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участие которых необходимо в решении конкретных вопросов. </w:t>
      </w:r>
    </w:p>
    <w:p w:rsidR="004074B1" w:rsidRPr="004074B1" w:rsidRDefault="004074B1" w:rsidP="00D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3.2.</w:t>
      </w:r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Председателем </w:t>
      </w:r>
      <w:proofErr w:type="spell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является заместитель директора по научно-методической работе колледжа. </w:t>
      </w:r>
    </w:p>
    <w:p w:rsidR="004074B1" w:rsidRPr="004074B1" w:rsidRDefault="004074B1" w:rsidP="00D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3.3.</w:t>
      </w:r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Секретарь </w:t>
      </w:r>
      <w:proofErr w:type="spell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избирается из числа членов </w:t>
      </w:r>
      <w:proofErr w:type="spell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открытым голосованием. </w:t>
      </w:r>
    </w:p>
    <w:p w:rsidR="004074B1" w:rsidRPr="004074B1" w:rsidRDefault="004074B1" w:rsidP="00D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3.4.</w:t>
      </w:r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proofErr w:type="spell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в соответствии с планом научно-методической</w:t>
      </w:r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 колледжа,</w:t>
      </w:r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ежегодно утверждаемым</w:t>
      </w:r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Методсоветом</w:t>
      </w:r>
      <w:proofErr w:type="spellEnd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первом в учебном году заседании.</w:t>
      </w:r>
    </w:p>
    <w:p w:rsidR="004074B1" w:rsidRPr="004074B1" w:rsidRDefault="004074B1" w:rsidP="00D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3.5.</w:t>
      </w:r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Основной формой работы </w:t>
      </w:r>
      <w:proofErr w:type="spell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являются заседания. </w:t>
      </w:r>
    </w:p>
    <w:p w:rsidR="004074B1" w:rsidRPr="004074B1" w:rsidRDefault="004074B1" w:rsidP="00D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3.6.</w:t>
      </w:r>
      <w:r w:rsidR="0041480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Заседания </w:t>
      </w:r>
      <w:proofErr w:type="spell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проводятся согласно плану научно-методической работы на учебный год, но </w:t>
      </w:r>
      <w:r w:rsidR="00DF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не менее </w:t>
      </w:r>
      <w:r w:rsidR="00D67028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заседаний в течение учебного года. </w:t>
      </w:r>
    </w:p>
    <w:p w:rsidR="004074B1" w:rsidRPr="004074B1" w:rsidRDefault="004074B1" w:rsidP="00D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3.7.</w:t>
      </w:r>
      <w:r w:rsidR="00DF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Внеочередные заседания </w:t>
      </w:r>
      <w:proofErr w:type="spell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могут проводиться по предложению директора или заместителя директора по научно-методической работе.</w:t>
      </w:r>
    </w:p>
    <w:p w:rsidR="004074B1" w:rsidRPr="004074B1" w:rsidRDefault="004074B1" w:rsidP="00D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3.8.</w:t>
      </w:r>
      <w:r w:rsidR="00DF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Председатель </w:t>
      </w:r>
      <w:proofErr w:type="spell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планирует</w:t>
      </w:r>
      <w:r w:rsidR="00DF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заседаний </w:t>
      </w:r>
      <w:proofErr w:type="spellStart"/>
      <w:r w:rsidR="00DF00E3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  <w:r w:rsidR="00DF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готовит документацию заседаний, оповещает членов </w:t>
      </w:r>
      <w:proofErr w:type="spell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4074B1" w:rsidRPr="004074B1" w:rsidRDefault="004074B1" w:rsidP="00D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3.9.</w:t>
      </w:r>
      <w:r w:rsidR="00DF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</w:t>
      </w:r>
      <w:proofErr w:type="spellEnd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принимает решения открытым</w:t>
      </w:r>
      <w:r w:rsidR="00DF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голосованием.</w:t>
      </w:r>
      <w:r w:rsidR="00DF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Решения фиксирует секретарь </w:t>
      </w:r>
      <w:proofErr w:type="spell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протоколе заседания, который подписывается председателем </w:t>
      </w:r>
      <w:proofErr w:type="spell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Протокол готовится в пятидневный срок с момента проведения заседания. Подлинник протокола заседания хранится у председателя </w:t>
      </w:r>
      <w:proofErr w:type="spell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F00E3" w:rsidRPr="00DF00E3" w:rsidRDefault="00DF00E3" w:rsidP="00DF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74B1" w:rsidRPr="004074B1" w:rsidRDefault="004074B1" w:rsidP="00DF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4. </w:t>
      </w:r>
      <w:r w:rsidR="00DF00E3" w:rsidRPr="00DF0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ПРАВА И ОТВЕТСТВЕННОСТЬ МЕТОДСОВЕТА</w:t>
      </w:r>
    </w:p>
    <w:p w:rsidR="004074B1" w:rsidRPr="004074B1" w:rsidRDefault="004074B1" w:rsidP="00D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4.1.</w:t>
      </w:r>
      <w:r w:rsidR="00DF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</w:t>
      </w:r>
      <w:proofErr w:type="spellEnd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имеет право предложить к обсуждению:</w:t>
      </w:r>
    </w:p>
    <w:p w:rsidR="004074B1" w:rsidRPr="004074B1" w:rsidRDefault="004074B1" w:rsidP="00D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F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внеочередные</w:t>
      </w:r>
      <w:r w:rsidR="00DF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вопросы, касающиеся деятельности колледжа, если </w:t>
      </w:r>
      <w:r w:rsidR="00DF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это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предложение поддержит не менее трети всего состава </w:t>
      </w:r>
      <w:proofErr w:type="spell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4074B1" w:rsidRPr="004074B1" w:rsidRDefault="004074B1" w:rsidP="00D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F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 мероприятий по совершенствованию деятельности колледжа.</w:t>
      </w:r>
    </w:p>
    <w:p w:rsidR="004074B1" w:rsidRPr="004074B1" w:rsidRDefault="004074B1" w:rsidP="00D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4.2.</w:t>
      </w:r>
      <w:r w:rsidR="00DF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Каждый член </w:t>
      </w:r>
      <w:proofErr w:type="spell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обязан посещать все заседания </w:t>
      </w:r>
      <w:proofErr w:type="spell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DF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принимать активное участие в его работе, своевременно и точно выполнять возлагаемые на него поручения.</w:t>
      </w:r>
    </w:p>
    <w:p w:rsidR="004074B1" w:rsidRPr="004074B1" w:rsidRDefault="004074B1" w:rsidP="00D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4.3.</w:t>
      </w:r>
      <w:r w:rsidR="00DF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</w:t>
      </w:r>
      <w:proofErr w:type="spellEnd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колледжа </w:t>
      </w:r>
      <w:proofErr w:type="spell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ответственнен</w:t>
      </w:r>
      <w:proofErr w:type="spellEnd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за</w:t>
      </w:r>
      <w:proofErr w:type="gramEnd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4074B1" w:rsidRPr="004074B1" w:rsidRDefault="004074B1" w:rsidP="00D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F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компетентность принимаемых решений;</w:t>
      </w:r>
    </w:p>
    <w:p w:rsidR="004074B1" w:rsidRPr="004074B1" w:rsidRDefault="004074B1" w:rsidP="00D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sym w:font="Symbol" w:char="F02D"/>
      </w:r>
      <w:r w:rsidR="00DF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соблюдение в своей деятельности Законодательства Российской</w:t>
      </w:r>
      <w:r w:rsidR="00DF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Федерации.</w:t>
      </w:r>
    </w:p>
    <w:p w:rsidR="00DF00E3" w:rsidRDefault="00DF00E3" w:rsidP="004074B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74B1" w:rsidRPr="004074B1" w:rsidRDefault="004074B1" w:rsidP="00DF00E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5. КОНТРОЛЬ НАД ДЕЯТЕЛЬНОСТЬЮ МЕТОДСОВЕТА</w:t>
      </w:r>
      <w:r w:rsidR="00DF00E3" w:rsidRPr="00DF00E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4074B1" w:rsidRPr="004074B1" w:rsidRDefault="004074B1" w:rsidP="00DF00E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5.1.</w:t>
      </w:r>
      <w:r w:rsidR="00DF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над</w:t>
      </w:r>
      <w:r w:rsidR="00DF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деятельностью </w:t>
      </w:r>
      <w:proofErr w:type="spellStart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Методсовета</w:t>
      </w:r>
      <w:proofErr w:type="spellEnd"/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осуществляется директором</w:t>
      </w:r>
      <w:r w:rsidR="00DF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(лицом, им назначенным),</w:t>
      </w:r>
      <w:r w:rsidR="00DF00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74B1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соответствии с планом научно-методической работы</w:t>
      </w:r>
      <w:r w:rsidR="00DF00E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735C0B" w:rsidRDefault="00735C0B"/>
    <w:sectPr w:rsidR="00735C0B" w:rsidSect="00DF00E3">
      <w:pgSz w:w="11906" w:h="16838"/>
      <w:pgMar w:top="567" w:right="851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06779D2"/>
    <w:multiLevelType w:val="hybridMultilevel"/>
    <w:tmpl w:val="86F86BC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9"/>
  <w:doNotDisplayPageBoundaries/>
  <w:proofState w:spelling="clean" w:grammar="clean"/>
  <w:defaultTabStop w:val="708"/>
  <w:characterSpacingControl w:val="doNotCompress"/>
  <w:compat/>
  <w:rsids>
    <w:rsidRoot w:val="004074B1"/>
    <w:rsid w:val="00077583"/>
    <w:rsid w:val="001850FC"/>
    <w:rsid w:val="00266C98"/>
    <w:rsid w:val="004074B1"/>
    <w:rsid w:val="00414806"/>
    <w:rsid w:val="005311E5"/>
    <w:rsid w:val="005D34AE"/>
    <w:rsid w:val="006461A1"/>
    <w:rsid w:val="00735C0B"/>
    <w:rsid w:val="00853FDA"/>
    <w:rsid w:val="00915ADE"/>
    <w:rsid w:val="009228F4"/>
    <w:rsid w:val="00AA30AF"/>
    <w:rsid w:val="00C23303"/>
    <w:rsid w:val="00D67028"/>
    <w:rsid w:val="00DF00E3"/>
    <w:rsid w:val="00EF4776"/>
    <w:rsid w:val="00F723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30A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477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5311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311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3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84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50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878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835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72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65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98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47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74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685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2000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45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30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0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1960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218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2037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5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865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961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470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4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331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40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739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14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551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70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35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9917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3411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44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89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4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166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742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5179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997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59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78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01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05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6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235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47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345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7352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7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534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0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6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05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6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0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95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55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488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43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03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16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58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25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41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583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512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58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1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740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789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61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1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94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867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81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36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1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36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65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1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826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4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532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9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048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632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76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087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29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98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65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329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24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72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37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7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28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95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1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282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87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03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040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62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805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36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960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2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5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9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698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84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565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86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4311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65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97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0725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166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34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833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99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31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6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00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754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00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79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04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3959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97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458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26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1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10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10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26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32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29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528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5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8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253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72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380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4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21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841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515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996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412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202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4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2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1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1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02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2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43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543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69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729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163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52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4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70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138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36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16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676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069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735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377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1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066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13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11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02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7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18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71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203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35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68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1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00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58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013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064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20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9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79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376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75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143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078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1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80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546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25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3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906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673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82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826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856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316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260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3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70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04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52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36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487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10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459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10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36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5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842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5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051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67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349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370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1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8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44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6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266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71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557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400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0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748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4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4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286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4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185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8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1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04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4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34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01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398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7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29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142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2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3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7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55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176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8446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57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993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91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81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550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7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8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42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8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40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597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26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09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473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40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20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567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25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89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875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814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810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94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167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839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3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431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603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880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3741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885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07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279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2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14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743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0970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492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06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64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166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86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60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6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76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84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46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14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457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79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6066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268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583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490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2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9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625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306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04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554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87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36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1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05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982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0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579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969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390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947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392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830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962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92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76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52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990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42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1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556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2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362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36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90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542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5419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94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4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91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081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3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30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401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232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651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18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7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99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4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013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412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28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14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542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8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933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22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286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67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732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9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94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25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59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28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514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644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909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42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98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16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32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605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559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68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41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5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45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97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3419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31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5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70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16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102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6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118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045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66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07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81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10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115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90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8766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32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0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11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1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78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35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77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15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330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970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806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27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88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4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362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30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0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357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242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5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3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302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80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82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1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26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76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70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773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9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32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543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83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821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84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207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771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04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62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951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905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58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925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75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28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667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448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24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367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64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1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745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9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813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193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19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691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8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4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039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86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44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110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336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84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5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3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599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43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61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338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541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15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964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19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22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68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85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74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819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63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08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3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7661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272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478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733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788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322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324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85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85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39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0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71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082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9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00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15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928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235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947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3299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209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9186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630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7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723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1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556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81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2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41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433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71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3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336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80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36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465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1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39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900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13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560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89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1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88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95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787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49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2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0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4023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5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7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47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405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977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1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898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338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02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2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35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5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277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149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054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96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09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6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3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01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70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0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84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11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31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017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9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636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9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48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05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38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23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1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42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685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2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578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959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210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242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96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019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16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570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6953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876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415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202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70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1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0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974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75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3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661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66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20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86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40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24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188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35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840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463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793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66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768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99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827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0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21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264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29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25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132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039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4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558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08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46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302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057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23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41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82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41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52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02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91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2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18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842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88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52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917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509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80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096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75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58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751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7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38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1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8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96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52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254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84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03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75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53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144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4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15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3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67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662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20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09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534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15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1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41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3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81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422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37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118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48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93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30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90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10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6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788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84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931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67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615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58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553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7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292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540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3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664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299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976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39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580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676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026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65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41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982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763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1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02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477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25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454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8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83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33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27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5416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102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8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567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59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5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97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01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693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30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327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53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640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06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323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176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418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259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18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9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27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066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99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472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139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45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66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946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66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22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36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62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77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635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058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34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86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158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405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1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57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2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61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33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91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98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721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46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269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9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0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166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8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1831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06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15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369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8342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181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020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935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48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64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22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86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935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0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9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69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24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071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00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8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92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375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5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68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02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1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772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04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416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08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64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40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84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79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062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9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340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401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168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490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154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6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701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71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9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765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1440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58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017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78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3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3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062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023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206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352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78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4360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053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80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936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6281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08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211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45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6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97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9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985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6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622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021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5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01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62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436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062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45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802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550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628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6052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180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697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89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34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4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173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15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82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07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7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890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4121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11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05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137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9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55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846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24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2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03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937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586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2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38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80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052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22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032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264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460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194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63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18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752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425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8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6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346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799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346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9668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404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36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41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4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886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439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581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1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2411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9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01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988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95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730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399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436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95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464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963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928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538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9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5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40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502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6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25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77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3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8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710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737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92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83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585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08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0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799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89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5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510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104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44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74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192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803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93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98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674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9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219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182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8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94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89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15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22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3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647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17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93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71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444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108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305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1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4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244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31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93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90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752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118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347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01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17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9650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0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532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5643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315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927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278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870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398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912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7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99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1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4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8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423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33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998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545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35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1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10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067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62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205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53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382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895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129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092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571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56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042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370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419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428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6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343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836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42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3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326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571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43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2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8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5269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375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95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843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40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578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688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815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4455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65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18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40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676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0644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66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190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97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56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86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0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698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376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7413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28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712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9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584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531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5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16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2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561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704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2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8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793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121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019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944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0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99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8709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952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345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7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16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90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8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58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962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54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82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532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710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204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99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3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4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484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07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505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9092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0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144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8604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8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49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405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932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5808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3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933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089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147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592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2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6623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8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6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702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9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9246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839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544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44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61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26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74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224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24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30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574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232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81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570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79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420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941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29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084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33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580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597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385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297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0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0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203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87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93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1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920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128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57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12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0113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77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675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35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06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77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991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26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50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1006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13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468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215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31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026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345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064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32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65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65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20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2583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770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9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82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562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1596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900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92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4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926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21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3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036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1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062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62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38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3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8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505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96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09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7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12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9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73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3268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1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65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590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86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591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70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39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75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822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930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369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780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39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38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29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862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061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27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841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93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064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33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743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259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968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423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34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13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3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288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804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092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133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706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4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74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361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376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65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14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151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56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504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09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408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384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33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021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724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13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9482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669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6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903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19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63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621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976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34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399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048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123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912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695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300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609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00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126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69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27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85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989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8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608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658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111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54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102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76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96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9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564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363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579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13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021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75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4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99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9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7639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09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0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500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624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5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78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881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42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526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58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20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5031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805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786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104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67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150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01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53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715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4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677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005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1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680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10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6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1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60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8574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748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736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1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05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90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0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05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243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12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466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19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1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528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015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076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25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797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65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3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40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3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317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399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605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89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9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897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44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176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8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4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688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251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945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09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720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605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5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Музыкальный колледж</dc:creator>
  <cp:lastModifiedBy>Музыкальный колледж</cp:lastModifiedBy>
  <cp:revision>10</cp:revision>
  <dcterms:created xsi:type="dcterms:W3CDTF">2019-01-22T08:50:00Z</dcterms:created>
  <dcterms:modified xsi:type="dcterms:W3CDTF">2020-10-30T10:09:00Z</dcterms:modified>
</cp:coreProperties>
</file>